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20C" w:rsidRDefault="001C320C" w:rsidP="002655F2"/>
    <w:p w:rsidR="001C320C" w:rsidRPr="0020171B" w:rsidRDefault="001C320C" w:rsidP="001C320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0171B">
        <w:rPr>
          <w:rFonts w:ascii="Times New Roman" w:hAnsi="Times New Roman" w:cs="Times New Roman"/>
          <w:b/>
          <w:sz w:val="28"/>
          <w:szCs w:val="28"/>
        </w:rPr>
        <w:t>МУК ТАШЛИНСКАЯ ЦКС ШЕСТАКОВСКИЙ СЕЛЬСКИЙ КЛУБ</w:t>
      </w:r>
    </w:p>
    <w:p w:rsidR="0020171B" w:rsidRPr="0020171B" w:rsidRDefault="0020171B" w:rsidP="001C320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7E36" w:rsidRPr="0020171B" w:rsidRDefault="00157E36" w:rsidP="001C320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0171B">
        <w:rPr>
          <w:rFonts w:ascii="Times New Roman" w:hAnsi="Times New Roman" w:cs="Times New Roman"/>
          <w:b/>
          <w:sz w:val="28"/>
          <w:szCs w:val="28"/>
        </w:rPr>
        <w:t xml:space="preserve">Адрес местонахождения: </w:t>
      </w:r>
    </w:p>
    <w:p w:rsidR="0021275A" w:rsidRPr="0020171B" w:rsidRDefault="00157E36" w:rsidP="001C320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0171B">
        <w:rPr>
          <w:rFonts w:ascii="Times New Roman" w:hAnsi="Times New Roman" w:cs="Times New Roman"/>
          <w:b/>
          <w:sz w:val="28"/>
          <w:szCs w:val="28"/>
        </w:rPr>
        <w:t xml:space="preserve">461182. Оренбургская область, </w:t>
      </w:r>
    </w:p>
    <w:p w:rsidR="0021275A" w:rsidRPr="0020171B" w:rsidRDefault="00157E36" w:rsidP="001C320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0171B">
        <w:rPr>
          <w:rFonts w:ascii="Times New Roman" w:hAnsi="Times New Roman" w:cs="Times New Roman"/>
          <w:b/>
          <w:sz w:val="28"/>
          <w:szCs w:val="28"/>
        </w:rPr>
        <w:t>Ташлинский</w:t>
      </w:r>
      <w:proofErr w:type="spellEnd"/>
      <w:r w:rsidRPr="0020171B">
        <w:rPr>
          <w:rFonts w:ascii="Times New Roman" w:hAnsi="Times New Roman" w:cs="Times New Roman"/>
          <w:b/>
          <w:sz w:val="28"/>
          <w:szCs w:val="28"/>
        </w:rPr>
        <w:t xml:space="preserve"> район, </w:t>
      </w:r>
    </w:p>
    <w:p w:rsidR="0021275A" w:rsidRPr="0020171B" w:rsidRDefault="00157E36" w:rsidP="001C320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0171B">
        <w:rPr>
          <w:rFonts w:ascii="Times New Roman" w:hAnsi="Times New Roman" w:cs="Times New Roman"/>
          <w:b/>
          <w:sz w:val="28"/>
          <w:szCs w:val="28"/>
        </w:rPr>
        <w:t xml:space="preserve">село </w:t>
      </w:r>
      <w:proofErr w:type="spellStart"/>
      <w:r w:rsidRPr="0020171B">
        <w:rPr>
          <w:rFonts w:ascii="Times New Roman" w:hAnsi="Times New Roman" w:cs="Times New Roman"/>
          <w:b/>
          <w:sz w:val="28"/>
          <w:szCs w:val="28"/>
        </w:rPr>
        <w:t>Шестаковка</w:t>
      </w:r>
      <w:proofErr w:type="spellEnd"/>
      <w:r w:rsidRPr="0020171B">
        <w:rPr>
          <w:rFonts w:ascii="Times New Roman" w:hAnsi="Times New Roman" w:cs="Times New Roman"/>
          <w:b/>
          <w:sz w:val="28"/>
          <w:szCs w:val="28"/>
        </w:rPr>
        <w:t>,</w:t>
      </w:r>
      <w:r w:rsidR="001C320C" w:rsidRPr="0020171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C320C" w:rsidRPr="0020171B" w:rsidRDefault="001C320C" w:rsidP="001C320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0171B">
        <w:rPr>
          <w:rFonts w:ascii="Times New Roman" w:hAnsi="Times New Roman" w:cs="Times New Roman"/>
          <w:b/>
          <w:sz w:val="28"/>
          <w:szCs w:val="28"/>
        </w:rPr>
        <w:t>ул.</w:t>
      </w:r>
      <w:r w:rsidR="0020171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20171B">
        <w:rPr>
          <w:rFonts w:ascii="Times New Roman" w:hAnsi="Times New Roman" w:cs="Times New Roman"/>
          <w:b/>
          <w:sz w:val="28"/>
          <w:szCs w:val="28"/>
        </w:rPr>
        <w:t>Молодежная</w:t>
      </w:r>
      <w:proofErr w:type="gramEnd"/>
      <w:r w:rsidR="007B32AA" w:rsidRPr="0020171B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20171B">
        <w:rPr>
          <w:rFonts w:ascii="Times New Roman" w:hAnsi="Times New Roman" w:cs="Times New Roman"/>
          <w:b/>
          <w:sz w:val="28"/>
          <w:szCs w:val="28"/>
        </w:rPr>
        <w:t xml:space="preserve"> дом 4, 1-ый этаж</w:t>
      </w:r>
    </w:p>
    <w:p w:rsidR="00157E36" w:rsidRPr="0020171B" w:rsidRDefault="00157E36" w:rsidP="001C320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C320C" w:rsidRPr="0020171B" w:rsidRDefault="001C320C" w:rsidP="001C320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0171B">
        <w:rPr>
          <w:rFonts w:ascii="Times New Roman" w:hAnsi="Times New Roman" w:cs="Times New Roman"/>
          <w:b/>
          <w:sz w:val="28"/>
          <w:szCs w:val="28"/>
        </w:rPr>
        <w:t>режим рабочего дня:</w:t>
      </w:r>
    </w:p>
    <w:p w:rsidR="001C320C" w:rsidRPr="0020171B" w:rsidRDefault="001C320C" w:rsidP="001C320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0171B">
        <w:rPr>
          <w:rFonts w:ascii="Times New Roman" w:hAnsi="Times New Roman" w:cs="Times New Roman"/>
          <w:b/>
          <w:sz w:val="28"/>
          <w:szCs w:val="28"/>
        </w:rPr>
        <w:t>утром с 10 часов до 13 часов</w:t>
      </w:r>
    </w:p>
    <w:p w:rsidR="001C320C" w:rsidRPr="0020171B" w:rsidRDefault="001C320C" w:rsidP="001C320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0171B">
        <w:rPr>
          <w:rFonts w:ascii="Times New Roman" w:hAnsi="Times New Roman" w:cs="Times New Roman"/>
          <w:b/>
          <w:sz w:val="28"/>
          <w:szCs w:val="28"/>
        </w:rPr>
        <w:t>вечером с 21 часа до 24 часов</w:t>
      </w:r>
    </w:p>
    <w:p w:rsidR="001C320C" w:rsidRPr="0020171B" w:rsidRDefault="001C320C" w:rsidP="001C320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0171B">
        <w:rPr>
          <w:rFonts w:ascii="Times New Roman" w:hAnsi="Times New Roman" w:cs="Times New Roman"/>
          <w:b/>
          <w:sz w:val="28"/>
          <w:szCs w:val="28"/>
        </w:rPr>
        <w:t>выходной день: воскресенье, понедельник</w:t>
      </w:r>
    </w:p>
    <w:p w:rsidR="001C320C" w:rsidRPr="0020171B" w:rsidRDefault="001C320C" w:rsidP="001C320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C320C" w:rsidRPr="0020171B" w:rsidRDefault="001C320C" w:rsidP="001C320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0171B">
        <w:rPr>
          <w:rFonts w:ascii="Times New Roman" w:hAnsi="Times New Roman" w:cs="Times New Roman"/>
          <w:b/>
          <w:sz w:val="28"/>
          <w:szCs w:val="28"/>
        </w:rPr>
        <w:t xml:space="preserve">Заведующая сельским клубом - </w:t>
      </w:r>
    </w:p>
    <w:p w:rsidR="001C320C" w:rsidRDefault="001C320C" w:rsidP="001C320C">
      <w:pPr>
        <w:spacing w:after="0"/>
        <w:rPr>
          <w:rFonts w:ascii="Arial Black" w:hAnsi="Arial Black"/>
          <w:sz w:val="28"/>
          <w:szCs w:val="28"/>
        </w:rPr>
      </w:pPr>
      <w:proofErr w:type="spellStart"/>
      <w:r w:rsidRPr="0020171B">
        <w:rPr>
          <w:rFonts w:ascii="Times New Roman" w:hAnsi="Times New Roman" w:cs="Times New Roman"/>
          <w:b/>
          <w:sz w:val="28"/>
          <w:szCs w:val="28"/>
        </w:rPr>
        <w:t>Инчикова</w:t>
      </w:r>
      <w:proofErr w:type="spellEnd"/>
      <w:r w:rsidRPr="0020171B">
        <w:rPr>
          <w:rFonts w:ascii="Times New Roman" w:hAnsi="Times New Roman" w:cs="Times New Roman"/>
          <w:b/>
          <w:sz w:val="28"/>
          <w:szCs w:val="28"/>
        </w:rPr>
        <w:t xml:space="preserve"> Надежда Михайловна</w:t>
      </w:r>
    </w:p>
    <w:p w:rsidR="001C320C" w:rsidRPr="0020171B" w:rsidRDefault="001C320C" w:rsidP="001C320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0171B">
        <w:rPr>
          <w:rFonts w:ascii="Times New Roman" w:hAnsi="Times New Roman" w:cs="Times New Roman"/>
          <w:b/>
          <w:sz w:val="28"/>
          <w:szCs w:val="28"/>
        </w:rPr>
        <w:t>Образование – среднее - специальное</w:t>
      </w:r>
    </w:p>
    <w:p w:rsidR="001C320C" w:rsidRPr="0020171B" w:rsidRDefault="001C320C" w:rsidP="001C320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0171B">
        <w:rPr>
          <w:rFonts w:ascii="Times New Roman" w:hAnsi="Times New Roman" w:cs="Times New Roman"/>
          <w:b/>
          <w:sz w:val="28"/>
          <w:szCs w:val="28"/>
        </w:rPr>
        <w:t>стаж работы – 6 лет</w:t>
      </w:r>
    </w:p>
    <w:p w:rsidR="001C320C" w:rsidRPr="001C320C" w:rsidRDefault="001C320C" w:rsidP="002655F2">
      <w:pPr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 xml:space="preserve">                   </w:t>
      </w:r>
    </w:p>
    <w:p w:rsidR="001C320C" w:rsidRDefault="001C320C" w:rsidP="002655F2"/>
    <w:p w:rsidR="001C320C" w:rsidRDefault="001C320C" w:rsidP="002655F2"/>
    <w:p w:rsidR="001C320C" w:rsidRDefault="001C320C" w:rsidP="002655F2"/>
    <w:p w:rsidR="001C320C" w:rsidRDefault="001C320C" w:rsidP="002655F2"/>
    <w:p w:rsidR="001C320C" w:rsidRDefault="001C320C" w:rsidP="002655F2"/>
    <w:p w:rsidR="001C320C" w:rsidRDefault="001C320C" w:rsidP="002655F2"/>
    <w:p w:rsidR="001C320C" w:rsidRDefault="001C320C" w:rsidP="002655F2"/>
    <w:p w:rsidR="001C320C" w:rsidRDefault="001C320C" w:rsidP="002655F2"/>
    <w:p w:rsidR="001C320C" w:rsidRDefault="001C320C" w:rsidP="002655F2"/>
    <w:p w:rsidR="001C320C" w:rsidRDefault="001C320C" w:rsidP="002655F2"/>
    <w:p w:rsidR="00EF03C0" w:rsidRDefault="00EF03C0" w:rsidP="002655F2"/>
    <w:p w:rsidR="00EF03C0" w:rsidRDefault="00EF03C0" w:rsidP="002655F2"/>
    <w:p w:rsidR="001C320C" w:rsidRDefault="001C320C" w:rsidP="002655F2"/>
    <w:p w:rsidR="001C320C" w:rsidRDefault="001C320C" w:rsidP="002655F2"/>
    <w:p w:rsidR="001C320C" w:rsidRDefault="001C320C" w:rsidP="002655F2"/>
    <w:p w:rsidR="00157E36" w:rsidRDefault="0021275A" w:rsidP="00EF03C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2655F2" w:rsidRPr="00157E36">
        <w:rPr>
          <w:rFonts w:ascii="Times New Roman" w:hAnsi="Times New Roman" w:cs="Times New Roman"/>
          <w:sz w:val="28"/>
          <w:szCs w:val="28"/>
        </w:rPr>
        <w:t xml:space="preserve">риложение № 3 </w:t>
      </w:r>
    </w:p>
    <w:p w:rsidR="00157E36" w:rsidRDefault="002655F2" w:rsidP="00EF03C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157E36">
        <w:rPr>
          <w:rFonts w:ascii="Times New Roman" w:hAnsi="Times New Roman" w:cs="Times New Roman"/>
          <w:sz w:val="28"/>
          <w:szCs w:val="28"/>
        </w:rPr>
        <w:t xml:space="preserve">к Приказу отдела культуры </w:t>
      </w:r>
    </w:p>
    <w:p w:rsidR="00157E36" w:rsidRDefault="002655F2" w:rsidP="00EF03C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157E36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Pr="00157E36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Pr="00157E36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2655F2" w:rsidRPr="00157E36" w:rsidRDefault="002655F2" w:rsidP="00EF03C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157E36">
        <w:rPr>
          <w:rFonts w:ascii="Times New Roman" w:hAnsi="Times New Roman" w:cs="Times New Roman"/>
          <w:sz w:val="28"/>
          <w:szCs w:val="28"/>
        </w:rPr>
        <w:t xml:space="preserve"> от 08.10.2010г. № 32</w:t>
      </w:r>
    </w:p>
    <w:p w:rsidR="002655F2" w:rsidRPr="00157E36" w:rsidRDefault="002655F2" w:rsidP="00EF03C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655F2" w:rsidRPr="00157E36" w:rsidRDefault="002655F2" w:rsidP="00EF03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7E36">
        <w:rPr>
          <w:rFonts w:ascii="Times New Roman" w:hAnsi="Times New Roman" w:cs="Times New Roman"/>
          <w:sz w:val="28"/>
          <w:szCs w:val="28"/>
        </w:rPr>
        <w:t xml:space="preserve">Административный регламент муниципального учреждения культуры «Централизованная клубная система </w:t>
      </w:r>
      <w:proofErr w:type="spellStart"/>
      <w:r w:rsidRPr="00157E36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Pr="00157E36">
        <w:rPr>
          <w:rFonts w:ascii="Times New Roman" w:hAnsi="Times New Roman" w:cs="Times New Roman"/>
          <w:sz w:val="28"/>
          <w:szCs w:val="28"/>
        </w:rPr>
        <w:t xml:space="preserve"> района» по предоставлению муниципальной услуги «Предоставление информации об объектах культурного наследия регионального или местного значения, находящихся на территории субъекта Российской Федерации и включенных в единый государственный реестр объектов культурного наследия (памятников истории и культуры) народов Российской Федерации. </w:t>
      </w:r>
    </w:p>
    <w:p w:rsidR="002655F2" w:rsidRPr="00157E36" w:rsidRDefault="002655F2" w:rsidP="00EF03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7E36">
        <w:rPr>
          <w:rFonts w:ascii="Times New Roman" w:hAnsi="Times New Roman" w:cs="Times New Roman"/>
          <w:sz w:val="28"/>
          <w:szCs w:val="28"/>
        </w:rPr>
        <w:t>1. Общие положения.</w:t>
      </w:r>
    </w:p>
    <w:p w:rsidR="002655F2" w:rsidRPr="00157E36" w:rsidRDefault="002655F2" w:rsidP="00EF03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7E36">
        <w:rPr>
          <w:rFonts w:ascii="Times New Roman" w:hAnsi="Times New Roman" w:cs="Times New Roman"/>
          <w:sz w:val="28"/>
          <w:szCs w:val="28"/>
        </w:rPr>
        <w:t xml:space="preserve"> 1.1. Административный регламент (далее - Регламент) муниципального учреждения культуры «Централизованная клубная система </w:t>
      </w:r>
      <w:proofErr w:type="spellStart"/>
      <w:r w:rsidRPr="00157E36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Pr="00157E36">
        <w:rPr>
          <w:rFonts w:ascii="Times New Roman" w:hAnsi="Times New Roman" w:cs="Times New Roman"/>
          <w:sz w:val="28"/>
          <w:szCs w:val="28"/>
        </w:rPr>
        <w:t xml:space="preserve"> района» по предоставлению муниципальной услуги разработан в целях повышения качества и доступности населению услуги «О времени и месте театральных представлений, филармонических и эстрадных концертов и гастрольных мероприятий театров и филармоний, </w:t>
      </w:r>
      <w:proofErr w:type="spellStart"/>
      <w:r w:rsidRPr="00157E36">
        <w:rPr>
          <w:rFonts w:ascii="Times New Roman" w:hAnsi="Times New Roman" w:cs="Times New Roman"/>
          <w:sz w:val="28"/>
          <w:szCs w:val="28"/>
        </w:rPr>
        <w:t>киносеансов</w:t>
      </w:r>
      <w:proofErr w:type="gramStart"/>
      <w:r w:rsidRPr="00157E36">
        <w:rPr>
          <w:rFonts w:ascii="Times New Roman" w:hAnsi="Times New Roman" w:cs="Times New Roman"/>
          <w:sz w:val="28"/>
          <w:szCs w:val="28"/>
        </w:rPr>
        <w:t>,а</w:t>
      </w:r>
      <w:proofErr w:type="gramEnd"/>
      <w:r w:rsidRPr="00157E36">
        <w:rPr>
          <w:rFonts w:ascii="Times New Roman" w:hAnsi="Times New Roman" w:cs="Times New Roman"/>
          <w:sz w:val="28"/>
          <w:szCs w:val="28"/>
        </w:rPr>
        <w:t>нонсы</w:t>
      </w:r>
      <w:proofErr w:type="spellEnd"/>
      <w:r w:rsidRPr="00157E36">
        <w:rPr>
          <w:rFonts w:ascii="Times New Roman" w:hAnsi="Times New Roman" w:cs="Times New Roman"/>
          <w:sz w:val="28"/>
          <w:szCs w:val="28"/>
        </w:rPr>
        <w:t xml:space="preserve"> данных мероприятий» Регламент определяет сроки и последовательность действий (административных процедур), а также порядок взаимодействия между должностными, физическими и юридическими лицами при исполнении муниципальной услуги. </w:t>
      </w:r>
    </w:p>
    <w:p w:rsidR="002655F2" w:rsidRPr="00157E36" w:rsidRDefault="002655F2" w:rsidP="00EF03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7E36">
        <w:rPr>
          <w:rFonts w:ascii="Times New Roman" w:hAnsi="Times New Roman" w:cs="Times New Roman"/>
          <w:sz w:val="28"/>
          <w:szCs w:val="28"/>
        </w:rPr>
        <w:t xml:space="preserve"> 1.2. Выполнение муниципальной услуги осуществляется в соответствии </w:t>
      </w:r>
      <w:proofErr w:type="gramStart"/>
      <w:r w:rsidRPr="00157E3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157E36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655F2" w:rsidRPr="00157E36" w:rsidRDefault="002655F2" w:rsidP="00EF03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7E36">
        <w:rPr>
          <w:rFonts w:ascii="Times New Roman" w:hAnsi="Times New Roman" w:cs="Times New Roman"/>
          <w:sz w:val="28"/>
          <w:szCs w:val="28"/>
        </w:rPr>
        <w:t>Конституцией Российской Федерации;</w:t>
      </w:r>
    </w:p>
    <w:p w:rsidR="002655F2" w:rsidRPr="00157E36" w:rsidRDefault="002655F2" w:rsidP="00EF03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7E36">
        <w:rPr>
          <w:rFonts w:ascii="Times New Roman" w:hAnsi="Times New Roman" w:cs="Times New Roman"/>
          <w:sz w:val="28"/>
          <w:szCs w:val="28"/>
        </w:rPr>
        <w:t>Федеральным законом РФ от 09.10.1992 г. №3612-1 «Основы законодательства Российской Федерации о культуре».</w:t>
      </w:r>
    </w:p>
    <w:p w:rsidR="002655F2" w:rsidRPr="00157E36" w:rsidRDefault="002655F2" w:rsidP="00EF03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7E36">
        <w:rPr>
          <w:rFonts w:ascii="Times New Roman" w:hAnsi="Times New Roman" w:cs="Times New Roman"/>
          <w:sz w:val="28"/>
          <w:szCs w:val="28"/>
        </w:rPr>
        <w:t>Федеральным законом РФ от 06.01.1999 г. №7-ФЗ «О народных художественных промыслах»;</w:t>
      </w:r>
    </w:p>
    <w:p w:rsidR="002655F2" w:rsidRPr="00157E36" w:rsidRDefault="002655F2" w:rsidP="00EF03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7E36">
        <w:rPr>
          <w:rFonts w:ascii="Times New Roman" w:hAnsi="Times New Roman" w:cs="Times New Roman"/>
          <w:sz w:val="28"/>
          <w:szCs w:val="28"/>
        </w:rPr>
        <w:t>Налоговый кодекс РФ. Ч. 2;</w:t>
      </w:r>
    </w:p>
    <w:p w:rsidR="002655F2" w:rsidRPr="00157E36" w:rsidRDefault="002655F2" w:rsidP="00EF03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7E36">
        <w:rPr>
          <w:rFonts w:ascii="Times New Roman" w:hAnsi="Times New Roman" w:cs="Times New Roman"/>
          <w:sz w:val="28"/>
          <w:szCs w:val="28"/>
        </w:rPr>
        <w:t>Законом Оренбургской области от 04.07. 2005 №2352/428 - 111-03</w:t>
      </w:r>
      <w:proofErr w:type="gramStart"/>
      <w:r w:rsidRPr="00157E36">
        <w:rPr>
          <w:rFonts w:ascii="Times New Roman" w:hAnsi="Times New Roman" w:cs="Times New Roman"/>
          <w:sz w:val="28"/>
          <w:szCs w:val="28"/>
        </w:rPr>
        <w:t xml:space="preserve"> Р</w:t>
      </w:r>
      <w:proofErr w:type="gramEnd"/>
      <w:r w:rsidRPr="00157E36">
        <w:rPr>
          <w:rFonts w:ascii="Times New Roman" w:hAnsi="Times New Roman" w:cs="Times New Roman"/>
          <w:sz w:val="28"/>
          <w:szCs w:val="28"/>
        </w:rPr>
        <w:t>ед. от 04.05.2008</w:t>
      </w:r>
    </w:p>
    <w:p w:rsidR="002655F2" w:rsidRPr="00157E36" w:rsidRDefault="002655F2" w:rsidP="00EF03C0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157E36">
        <w:rPr>
          <w:rFonts w:ascii="Times New Roman" w:hAnsi="Times New Roman" w:cs="Times New Roman"/>
          <w:sz w:val="28"/>
          <w:szCs w:val="28"/>
        </w:rPr>
        <w:t xml:space="preserve">Законом Оренбургской области «О культурной деятельности в Оренбургской области» (принят Постановлением </w:t>
      </w:r>
      <w:proofErr w:type="spellStart"/>
      <w:r w:rsidRPr="00157E36">
        <w:rPr>
          <w:rFonts w:ascii="Times New Roman" w:hAnsi="Times New Roman" w:cs="Times New Roman"/>
          <w:sz w:val="28"/>
          <w:szCs w:val="28"/>
        </w:rPr>
        <w:t>Зак</w:t>
      </w:r>
      <w:proofErr w:type="spellEnd"/>
      <w:r w:rsidRPr="00157E3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57E3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57E36">
        <w:rPr>
          <w:rFonts w:ascii="Times New Roman" w:hAnsi="Times New Roman" w:cs="Times New Roman"/>
          <w:sz w:val="28"/>
          <w:szCs w:val="28"/>
        </w:rPr>
        <w:t>Собрания Оренбургской области от 21.06.2005 г № 2352)</w:t>
      </w:r>
      <w:proofErr w:type="gramEnd"/>
    </w:p>
    <w:p w:rsidR="002655F2" w:rsidRPr="00157E36" w:rsidRDefault="002655F2" w:rsidP="00EF03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7E36">
        <w:rPr>
          <w:rFonts w:ascii="Times New Roman" w:hAnsi="Times New Roman" w:cs="Times New Roman"/>
          <w:sz w:val="28"/>
          <w:szCs w:val="28"/>
        </w:rPr>
        <w:t xml:space="preserve">Уставом МУК «Централизованная клубная система </w:t>
      </w:r>
      <w:proofErr w:type="spellStart"/>
      <w:r w:rsidRPr="00157E36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Pr="00157E36">
        <w:rPr>
          <w:rFonts w:ascii="Times New Roman" w:hAnsi="Times New Roman" w:cs="Times New Roman"/>
          <w:sz w:val="28"/>
          <w:szCs w:val="28"/>
        </w:rPr>
        <w:t xml:space="preserve"> района»</w:t>
      </w:r>
    </w:p>
    <w:p w:rsidR="002655F2" w:rsidRPr="00157E36" w:rsidRDefault="002655F2" w:rsidP="00EF03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7E36">
        <w:rPr>
          <w:rFonts w:ascii="Times New Roman" w:hAnsi="Times New Roman" w:cs="Times New Roman"/>
          <w:sz w:val="28"/>
          <w:szCs w:val="28"/>
        </w:rPr>
        <w:t xml:space="preserve"> 1.3. Муниципальная услуга осуществляется муниципальным учреждением культуры «Централизованная клубная система </w:t>
      </w:r>
      <w:proofErr w:type="spellStart"/>
      <w:r w:rsidRPr="00157E36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Pr="00157E36">
        <w:rPr>
          <w:rFonts w:ascii="Times New Roman" w:hAnsi="Times New Roman" w:cs="Times New Roman"/>
          <w:sz w:val="28"/>
          <w:szCs w:val="28"/>
        </w:rPr>
        <w:t xml:space="preserve"> района». </w:t>
      </w:r>
    </w:p>
    <w:p w:rsidR="002655F2" w:rsidRPr="00157E36" w:rsidRDefault="002655F2" w:rsidP="00EF03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7E36">
        <w:rPr>
          <w:rFonts w:ascii="Times New Roman" w:hAnsi="Times New Roman" w:cs="Times New Roman"/>
          <w:sz w:val="28"/>
          <w:szCs w:val="28"/>
        </w:rPr>
        <w:lastRenderedPageBreak/>
        <w:t xml:space="preserve"> 1.4. Административные действия в рамках исполнения муниципальной услуги осуществляются специалистами МУК «Централизованная клубная система </w:t>
      </w:r>
      <w:proofErr w:type="spellStart"/>
      <w:r w:rsidRPr="00157E36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Pr="00157E36">
        <w:rPr>
          <w:rFonts w:ascii="Times New Roman" w:hAnsi="Times New Roman" w:cs="Times New Roman"/>
          <w:sz w:val="28"/>
          <w:szCs w:val="28"/>
        </w:rPr>
        <w:t xml:space="preserve"> района» </w:t>
      </w:r>
    </w:p>
    <w:p w:rsidR="002655F2" w:rsidRPr="00157E36" w:rsidRDefault="002655F2" w:rsidP="00EF03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7E36">
        <w:rPr>
          <w:rFonts w:ascii="Times New Roman" w:hAnsi="Times New Roman" w:cs="Times New Roman"/>
          <w:sz w:val="28"/>
          <w:szCs w:val="28"/>
        </w:rPr>
        <w:t xml:space="preserve"> 2. Стандарт предоставления муниципальной услуги. </w:t>
      </w:r>
    </w:p>
    <w:p w:rsidR="002655F2" w:rsidRPr="00157E36" w:rsidRDefault="002655F2" w:rsidP="00EF03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7E36">
        <w:rPr>
          <w:rFonts w:ascii="Times New Roman" w:hAnsi="Times New Roman" w:cs="Times New Roman"/>
          <w:sz w:val="28"/>
          <w:szCs w:val="28"/>
        </w:rPr>
        <w:t xml:space="preserve"> 2.1. В качестве получателей муниципальной услуги выступают учреждения района (далее - учреждения), любые физические лица вне зависимости от пола, возраста, национальности, образования, социального положения, политических убеждений. </w:t>
      </w:r>
    </w:p>
    <w:p w:rsidR="002655F2" w:rsidRPr="00157E36" w:rsidRDefault="002655F2" w:rsidP="00EF03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7E36">
        <w:rPr>
          <w:rFonts w:ascii="Times New Roman" w:hAnsi="Times New Roman" w:cs="Times New Roman"/>
          <w:sz w:val="28"/>
          <w:szCs w:val="28"/>
        </w:rPr>
        <w:t xml:space="preserve"> 2.2. Конечным результатом исполнения муниципальной услуги является предоставление услуги различным категориям населения </w:t>
      </w:r>
      <w:proofErr w:type="spellStart"/>
      <w:r w:rsidRPr="00157E36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Pr="00157E36">
        <w:rPr>
          <w:rFonts w:ascii="Times New Roman" w:hAnsi="Times New Roman" w:cs="Times New Roman"/>
          <w:sz w:val="28"/>
          <w:szCs w:val="28"/>
        </w:rPr>
        <w:t xml:space="preserve"> района. </w:t>
      </w:r>
    </w:p>
    <w:p w:rsidR="002655F2" w:rsidRPr="00157E36" w:rsidRDefault="002655F2" w:rsidP="00EF03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7E36">
        <w:rPr>
          <w:rFonts w:ascii="Times New Roman" w:hAnsi="Times New Roman" w:cs="Times New Roman"/>
          <w:sz w:val="28"/>
          <w:szCs w:val="28"/>
        </w:rPr>
        <w:t xml:space="preserve"> 2.3.Учреждение обеспечивает предоставление муниципальной услуги гражданам. Муниципальная услуга «О времени и месте театральных представлений, филармонических и эстрадных концертов и гастрольных мероприятий театров и филармоний, </w:t>
      </w:r>
      <w:proofErr w:type="spellStart"/>
      <w:r w:rsidRPr="00157E36">
        <w:rPr>
          <w:rFonts w:ascii="Times New Roman" w:hAnsi="Times New Roman" w:cs="Times New Roman"/>
          <w:sz w:val="28"/>
          <w:szCs w:val="28"/>
        </w:rPr>
        <w:t>киносеансов</w:t>
      </w:r>
      <w:proofErr w:type="gramStart"/>
      <w:r w:rsidRPr="00157E36">
        <w:rPr>
          <w:rFonts w:ascii="Times New Roman" w:hAnsi="Times New Roman" w:cs="Times New Roman"/>
          <w:sz w:val="28"/>
          <w:szCs w:val="28"/>
        </w:rPr>
        <w:t>,а</w:t>
      </w:r>
      <w:proofErr w:type="gramEnd"/>
      <w:r w:rsidRPr="00157E36">
        <w:rPr>
          <w:rFonts w:ascii="Times New Roman" w:hAnsi="Times New Roman" w:cs="Times New Roman"/>
          <w:sz w:val="28"/>
          <w:szCs w:val="28"/>
        </w:rPr>
        <w:t>нонсы</w:t>
      </w:r>
      <w:proofErr w:type="spellEnd"/>
      <w:r w:rsidRPr="00157E36">
        <w:rPr>
          <w:rFonts w:ascii="Times New Roman" w:hAnsi="Times New Roman" w:cs="Times New Roman"/>
          <w:sz w:val="28"/>
          <w:szCs w:val="28"/>
        </w:rPr>
        <w:t xml:space="preserve"> данных мероприятий» </w:t>
      </w:r>
    </w:p>
    <w:p w:rsidR="002655F2" w:rsidRPr="00157E36" w:rsidRDefault="002655F2" w:rsidP="00EF03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7E36">
        <w:rPr>
          <w:rFonts w:ascii="Times New Roman" w:hAnsi="Times New Roman" w:cs="Times New Roman"/>
          <w:sz w:val="28"/>
          <w:szCs w:val="28"/>
        </w:rPr>
        <w:t xml:space="preserve"> 2.4. Граждане имеют право на неоднократное обращение за получением муниципальной услуги. </w:t>
      </w:r>
    </w:p>
    <w:p w:rsidR="002655F2" w:rsidRPr="00157E36" w:rsidRDefault="002655F2" w:rsidP="00EF03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7E36">
        <w:rPr>
          <w:rFonts w:ascii="Times New Roman" w:hAnsi="Times New Roman" w:cs="Times New Roman"/>
          <w:sz w:val="28"/>
          <w:szCs w:val="28"/>
        </w:rPr>
        <w:t xml:space="preserve"> 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форме. </w:t>
      </w:r>
    </w:p>
    <w:p w:rsidR="002655F2" w:rsidRPr="00157E36" w:rsidRDefault="002655F2" w:rsidP="00EF03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7E36">
        <w:rPr>
          <w:rFonts w:ascii="Times New Roman" w:hAnsi="Times New Roman" w:cs="Times New Roman"/>
          <w:sz w:val="28"/>
          <w:szCs w:val="28"/>
        </w:rPr>
        <w:t xml:space="preserve"> 3.1. Информация, а также консультации по предоставлению муниципальной услуги предоставляются специалистами муниципального учреждения культуры «Централизованная клубная система </w:t>
      </w:r>
      <w:proofErr w:type="spellStart"/>
      <w:r w:rsidRPr="00157E36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Pr="00157E36">
        <w:rPr>
          <w:rFonts w:ascii="Times New Roman" w:hAnsi="Times New Roman" w:cs="Times New Roman"/>
          <w:sz w:val="28"/>
          <w:szCs w:val="28"/>
        </w:rPr>
        <w:t xml:space="preserve"> района» при личном обращении граждан, при обращении с использованием средств телефонной связи, электронного информирования. </w:t>
      </w:r>
    </w:p>
    <w:p w:rsidR="002655F2" w:rsidRPr="00157E36" w:rsidRDefault="002655F2" w:rsidP="00EF03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7E36">
        <w:rPr>
          <w:rFonts w:ascii="Times New Roman" w:hAnsi="Times New Roman" w:cs="Times New Roman"/>
          <w:sz w:val="28"/>
          <w:szCs w:val="28"/>
        </w:rPr>
        <w:t xml:space="preserve"> 3.2. </w:t>
      </w:r>
      <w:proofErr w:type="gramStart"/>
      <w:r w:rsidRPr="00157E36">
        <w:rPr>
          <w:rFonts w:ascii="Times New Roman" w:hAnsi="Times New Roman" w:cs="Times New Roman"/>
          <w:sz w:val="28"/>
          <w:szCs w:val="28"/>
        </w:rPr>
        <w:t xml:space="preserve">Местонахождение МУК «Централизованная клубная система </w:t>
      </w:r>
      <w:proofErr w:type="spellStart"/>
      <w:r w:rsidRPr="00157E36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Pr="00157E36">
        <w:rPr>
          <w:rFonts w:ascii="Times New Roman" w:hAnsi="Times New Roman" w:cs="Times New Roman"/>
          <w:sz w:val="28"/>
          <w:szCs w:val="28"/>
        </w:rPr>
        <w:t xml:space="preserve"> района»: 461170, Оренбургская область, </w:t>
      </w:r>
      <w:proofErr w:type="spellStart"/>
      <w:r w:rsidRPr="00157E36">
        <w:rPr>
          <w:rFonts w:ascii="Times New Roman" w:hAnsi="Times New Roman" w:cs="Times New Roman"/>
          <w:sz w:val="28"/>
          <w:szCs w:val="28"/>
        </w:rPr>
        <w:t>Ташлинский</w:t>
      </w:r>
      <w:proofErr w:type="spellEnd"/>
      <w:r w:rsidRPr="00157E36">
        <w:rPr>
          <w:rFonts w:ascii="Times New Roman" w:hAnsi="Times New Roman" w:cs="Times New Roman"/>
          <w:sz w:val="28"/>
          <w:szCs w:val="28"/>
        </w:rPr>
        <w:t xml:space="preserve"> район, с. Ташла, ул. Советская, д. 123.</w:t>
      </w:r>
      <w:proofErr w:type="gramEnd"/>
      <w:r w:rsidRPr="00157E3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57E36">
        <w:rPr>
          <w:rFonts w:ascii="Times New Roman" w:hAnsi="Times New Roman" w:cs="Times New Roman"/>
          <w:sz w:val="28"/>
          <w:szCs w:val="28"/>
        </w:rPr>
        <w:t xml:space="preserve">Телефон: (8-35347- 2- 13- 64 </w:t>
      </w:r>
      <w:proofErr w:type="gramEnd"/>
    </w:p>
    <w:p w:rsidR="002655F2" w:rsidRPr="00157E36" w:rsidRDefault="002655F2" w:rsidP="00EF03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7E36">
        <w:rPr>
          <w:rFonts w:ascii="Times New Roman" w:hAnsi="Times New Roman" w:cs="Times New Roman"/>
          <w:sz w:val="28"/>
          <w:szCs w:val="28"/>
        </w:rPr>
        <w:t xml:space="preserve"> 3.3. При ответах на телефонные звонки и устные обращения специалисты МУК «Централизованная клубная система </w:t>
      </w:r>
      <w:proofErr w:type="spellStart"/>
      <w:r w:rsidRPr="00157E36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Pr="00157E36">
        <w:rPr>
          <w:rFonts w:ascii="Times New Roman" w:hAnsi="Times New Roman" w:cs="Times New Roman"/>
          <w:sz w:val="28"/>
          <w:szCs w:val="28"/>
        </w:rPr>
        <w:t xml:space="preserve"> района» осуществляющие муниципальную услугу, подробно в вежливой (корректной) форме информируют обратившихся по интересующим их вопросам. Ответ на телефонный звонок должен начинаться с информации о наименовании органа, в который позвонил гражданин, фамилии, имени, отчестве и должности специалиста, принявшего телефонный звонок. </w:t>
      </w:r>
    </w:p>
    <w:p w:rsidR="002655F2" w:rsidRPr="00157E36" w:rsidRDefault="002655F2" w:rsidP="00EF03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7E36">
        <w:rPr>
          <w:rFonts w:ascii="Times New Roman" w:hAnsi="Times New Roman" w:cs="Times New Roman"/>
          <w:sz w:val="28"/>
          <w:szCs w:val="28"/>
        </w:rPr>
        <w:t xml:space="preserve"> 3.4.При невозможности специалиста, принявшего звонок, самостоятельно ответить на поставленные вопросы, телефонный звонок должен быть переадресован (переведен) на другое должностное лицо, или же </w:t>
      </w:r>
      <w:r w:rsidRPr="00157E36">
        <w:rPr>
          <w:rFonts w:ascii="Times New Roman" w:hAnsi="Times New Roman" w:cs="Times New Roman"/>
          <w:sz w:val="28"/>
          <w:szCs w:val="28"/>
        </w:rPr>
        <w:lastRenderedPageBreak/>
        <w:t xml:space="preserve">обратившемуся гражданину должен быть сообщен телефонный номер, по которому можно получить необходимую информацию. </w:t>
      </w:r>
    </w:p>
    <w:p w:rsidR="002655F2" w:rsidRPr="00157E36" w:rsidRDefault="002655F2" w:rsidP="00EF03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7E36">
        <w:rPr>
          <w:rFonts w:ascii="Times New Roman" w:hAnsi="Times New Roman" w:cs="Times New Roman"/>
          <w:sz w:val="28"/>
          <w:szCs w:val="28"/>
        </w:rPr>
        <w:t xml:space="preserve"> 3.5.В случае, если для подготовки ответа требуется продолжительное время, специалист, принявший звонок, может предложить заинтересованному лицу обратиться за необходимой информацией в письменном виде, либо назначить другое, удобное для заинтересованного лица, время для устного информирования. </w:t>
      </w:r>
    </w:p>
    <w:p w:rsidR="002655F2" w:rsidRPr="00157E36" w:rsidRDefault="002655F2" w:rsidP="00EF03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7E36">
        <w:rPr>
          <w:rFonts w:ascii="Times New Roman" w:hAnsi="Times New Roman" w:cs="Times New Roman"/>
          <w:sz w:val="28"/>
          <w:szCs w:val="28"/>
        </w:rPr>
        <w:t xml:space="preserve"> 3.6. Оказание муниципальной услуги «О времени и месте театральных представлений, филармонических и эстрадных концертов и гастрольных мероприятий театров и филармоний, киносеансов, анонсы данных мероприятий» осуществляется на основании Программы действий (мероприятий) учреждения по оказанию муниципальных услуг: </w:t>
      </w:r>
    </w:p>
    <w:p w:rsidR="002655F2" w:rsidRPr="00157E36" w:rsidRDefault="002655F2" w:rsidP="00EF03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7E36">
        <w:rPr>
          <w:rFonts w:ascii="Times New Roman" w:hAnsi="Times New Roman" w:cs="Times New Roman"/>
          <w:sz w:val="28"/>
          <w:szCs w:val="28"/>
        </w:rPr>
        <w:t>проведение мероприятий по сохранению, использованию местного традиционного художественного творчества;</w:t>
      </w:r>
    </w:p>
    <w:p w:rsidR="002655F2" w:rsidRPr="00157E36" w:rsidRDefault="002655F2" w:rsidP="00EF03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7E36">
        <w:rPr>
          <w:rFonts w:ascii="Times New Roman" w:hAnsi="Times New Roman" w:cs="Times New Roman"/>
          <w:sz w:val="28"/>
          <w:szCs w:val="28"/>
        </w:rPr>
        <w:t>организация и проведение мероприятий по сохранению, развитию традиционного художественного творчества (фестивали, смотры, конкурсы, выставки-продажи, мастер - классы);</w:t>
      </w:r>
    </w:p>
    <w:p w:rsidR="002655F2" w:rsidRPr="00157E36" w:rsidRDefault="002655F2" w:rsidP="00EF03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7E36">
        <w:rPr>
          <w:rFonts w:ascii="Times New Roman" w:hAnsi="Times New Roman" w:cs="Times New Roman"/>
          <w:sz w:val="28"/>
          <w:szCs w:val="28"/>
        </w:rPr>
        <w:t xml:space="preserve">создание базы данных по народным мастерам и умельцам </w:t>
      </w:r>
      <w:proofErr w:type="spellStart"/>
      <w:r w:rsidRPr="00157E36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Pr="00157E36">
        <w:rPr>
          <w:rFonts w:ascii="Times New Roman" w:hAnsi="Times New Roman" w:cs="Times New Roman"/>
          <w:sz w:val="28"/>
          <w:szCs w:val="28"/>
        </w:rPr>
        <w:t xml:space="preserve"> муниципального района;</w:t>
      </w:r>
    </w:p>
    <w:p w:rsidR="002655F2" w:rsidRPr="00157E36" w:rsidRDefault="002655F2" w:rsidP="00EF03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7E36">
        <w:rPr>
          <w:rFonts w:ascii="Times New Roman" w:hAnsi="Times New Roman" w:cs="Times New Roman"/>
          <w:sz w:val="28"/>
          <w:szCs w:val="28"/>
        </w:rPr>
        <w:t>издание методических материалов;</w:t>
      </w:r>
    </w:p>
    <w:p w:rsidR="002655F2" w:rsidRPr="00157E36" w:rsidRDefault="002655F2" w:rsidP="00EF03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7E36">
        <w:rPr>
          <w:rFonts w:ascii="Times New Roman" w:hAnsi="Times New Roman" w:cs="Times New Roman"/>
          <w:sz w:val="28"/>
          <w:szCs w:val="28"/>
        </w:rPr>
        <w:t>организация исследовательской и краеведческой работы;</w:t>
      </w:r>
    </w:p>
    <w:p w:rsidR="002655F2" w:rsidRPr="00157E36" w:rsidRDefault="002655F2" w:rsidP="00EF03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7E36">
        <w:rPr>
          <w:rFonts w:ascii="Times New Roman" w:hAnsi="Times New Roman" w:cs="Times New Roman"/>
          <w:sz w:val="28"/>
          <w:szCs w:val="28"/>
        </w:rPr>
        <w:t>предоставление методического обслуживания;</w:t>
      </w:r>
    </w:p>
    <w:p w:rsidR="002655F2" w:rsidRPr="00157E36" w:rsidRDefault="002655F2" w:rsidP="00EF03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7E36">
        <w:rPr>
          <w:rFonts w:ascii="Times New Roman" w:hAnsi="Times New Roman" w:cs="Times New Roman"/>
          <w:sz w:val="28"/>
          <w:szCs w:val="28"/>
        </w:rPr>
        <w:t>материально-техническое оснащение процесса оказания услуги.</w:t>
      </w:r>
    </w:p>
    <w:p w:rsidR="002655F2" w:rsidRPr="00157E36" w:rsidRDefault="002655F2" w:rsidP="00EF03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7E36">
        <w:rPr>
          <w:rFonts w:ascii="Times New Roman" w:hAnsi="Times New Roman" w:cs="Times New Roman"/>
          <w:sz w:val="28"/>
          <w:szCs w:val="28"/>
        </w:rPr>
        <w:t xml:space="preserve"> 3.7. Занятия в творческих коллективах муниципального учреждения культуры «Централизованная клубная система </w:t>
      </w:r>
      <w:proofErr w:type="spellStart"/>
      <w:r w:rsidRPr="00157E36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Pr="00157E36">
        <w:rPr>
          <w:rFonts w:ascii="Times New Roman" w:hAnsi="Times New Roman" w:cs="Times New Roman"/>
          <w:sz w:val="28"/>
          <w:szCs w:val="28"/>
        </w:rPr>
        <w:t xml:space="preserve"> района» начинаются с 15 сентября и заканчиваются 31 мая. Прием в учреждение может осуществляться с 01 августа до 31 октября. </w:t>
      </w:r>
    </w:p>
    <w:p w:rsidR="002655F2" w:rsidRPr="00157E36" w:rsidRDefault="002655F2" w:rsidP="00EF03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7E36">
        <w:rPr>
          <w:rFonts w:ascii="Times New Roman" w:hAnsi="Times New Roman" w:cs="Times New Roman"/>
          <w:sz w:val="28"/>
          <w:szCs w:val="28"/>
        </w:rPr>
        <w:t xml:space="preserve"> 3.8 Учреждение оказывает дополнительные платные услуги не в рамках исполнения муниципальной услуги, финансируемой из бюджета. Виды оказываемых дополнительных платных услуг устанавливаются Положением об оказании платных услуг. </w:t>
      </w:r>
    </w:p>
    <w:p w:rsidR="002655F2" w:rsidRPr="00157E36" w:rsidRDefault="002655F2" w:rsidP="00EF03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7E36">
        <w:rPr>
          <w:rFonts w:ascii="Times New Roman" w:hAnsi="Times New Roman" w:cs="Times New Roman"/>
          <w:sz w:val="28"/>
          <w:szCs w:val="28"/>
        </w:rPr>
        <w:t xml:space="preserve"> 4. Порядок и формы </w:t>
      </w:r>
      <w:proofErr w:type="gramStart"/>
      <w:r w:rsidRPr="00157E36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157E36">
        <w:rPr>
          <w:rFonts w:ascii="Times New Roman" w:hAnsi="Times New Roman" w:cs="Times New Roman"/>
          <w:sz w:val="28"/>
          <w:szCs w:val="28"/>
        </w:rPr>
        <w:t xml:space="preserve"> предоставлением услуги. </w:t>
      </w:r>
    </w:p>
    <w:p w:rsidR="002655F2" w:rsidRPr="00157E36" w:rsidRDefault="002655F2" w:rsidP="00EF03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7E3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57E36">
        <w:rPr>
          <w:rFonts w:ascii="Times New Roman" w:hAnsi="Times New Roman" w:cs="Times New Roman"/>
          <w:sz w:val="28"/>
          <w:szCs w:val="28"/>
        </w:rPr>
        <w:t xml:space="preserve">4.1.Текущий контроль за соблюдением последовательности действий, определенных административными процедурами по предоставлению муниципальной услуги «Предоставление информации об объектах культурного наследия регионального или местного значения, находящихся на территории субъекта Российской Федерации и включенных в единый государственный реестр объектов культурного наследия (памятников истории и культуры) народов Российской Федерации, принятием решений </w:t>
      </w:r>
      <w:r w:rsidRPr="00157E36">
        <w:rPr>
          <w:rFonts w:ascii="Times New Roman" w:hAnsi="Times New Roman" w:cs="Times New Roman"/>
          <w:sz w:val="28"/>
          <w:szCs w:val="28"/>
        </w:rPr>
        <w:lastRenderedPageBreak/>
        <w:t xml:space="preserve">осуществляется директором муниципального учреждения культуры «Централизованная клубная система </w:t>
      </w:r>
      <w:proofErr w:type="spellStart"/>
      <w:r w:rsidRPr="00157E36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Pr="00157E36">
        <w:rPr>
          <w:rFonts w:ascii="Times New Roman" w:hAnsi="Times New Roman" w:cs="Times New Roman"/>
          <w:sz w:val="28"/>
          <w:szCs w:val="28"/>
        </w:rPr>
        <w:t xml:space="preserve"> района», ответственным за</w:t>
      </w:r>
      <w:proofErr w:type="gramEnd"/>
      <w:r w:rsidRPr="00157E36">
        <w:rPr>
          <w:rFonts w:ascii="Times New Roman" w:hAnsi="Times New Roman" w:cs="Times New Roman"/>
          <w:sz w:val="28"/>
          <w:szCs w:val="28"/>
        </w:rPr>
        <w:t xml:space="preserve"> организацию работы по ее предоставлению. </w:t>
      </w:r>
    </w:p>
    <w:p w:rsidR="002655F2" w:rsidRPr="00157E36" w:rsidRDefault="002655F2" w:rsidP="00EF03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7E36">
        <w:rPr>
          <w:rFonts w:ascii="Times New Roman" w:hAnsi="Times New Roman" w:cs="Times New Roman"/>
          <w:sz w:val="28"/>
          <w:szCs w:val="28"/>
        </w:rPr>
        <w:t xml:space="preserve"> 4.2.Контроль полноты и качества исполнения муниципальной услуги осуществляется путем проведения проверок соблюдения и исполнения положений настоящего регламента, ежемесячного мониторинга деятельности учреждения. </w:t>
      </w:r>
    </w:p>
    <w:p w:rsidR="002655F2" w:rsidRPr="00157E36" w:rsidRDefault="002655F2" w:rsidP="00EF03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7E36">
        <w:rPr>
          <w:rFonts w:ascii="Times New Roman" w:hAnsi="Times New Roman" w:cs="Times New Roman"/>
          <w:sz w:val="28"/>
          <w:szCs w:val="28"/>
        </w:rPr>
        <w:t xml:space="preserve"> 4.3.Проверки могут быть плановыми (осуществляться на основании планов работы администрации </w:t>
      </w:r>
      <w:proofErr w:type="spellStart"/>
      <w:r w:rsidRPr="00157E36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Pr="00157E36">
        <w:rPr>
          <w:rFonts w:ascii="Times New Roman" w:hAnsi="Times New Roman" w:cs="Times New Roman"/>
          <w:sz w:val="28"/>
          <w:szCs w:val="28"/>
        </w:rPr>
        <w:t xml:space="preserve"> муниципального района) и внеплановыми, в том числе, по конкретному обращению пользователя. </w:t>
      </w:r>
    </w:p>
    <w:p w:rsidR="002655F2" w:rsidRPr="00157E36" w:rsidRDefault="002655F2" w:rsidP="00EF03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7E36">
        <w:rPr>
          <w:rFonts w:ascii="Times New Roman" w:hAnsi="Times New Roman" w:cs="Times New Roman"/>
          <w:sz w:val="28"/>
          <w:szCs w:val="28"/>
        </w:rPr>
        <w:t xml:space="preserve"> 4.4.По результатам проведенных проверок, в случае выявления нарушений прав пользователей, к виновному лицу осуществляется применение мер ответственности в порядке, установленном законодательством Российской Федерации. </w:t>
      </w:r>
    </w:p>
    <w:p w:rsidR="002655F2" w:rsidRPr="00157E36" w:rsidRDefault="002655F2" w:rsidP="00EF03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7E36">
        <w:rPr>
          <w:rFonts w:ascii="Times New Roman" w:hAnsi="Times New Roman" w:cs="Times New Roman"/>
          <w:sz w:val="28"/>
          <w:szCs w:val="28"/>
        </w:rPr>
        <w:t xml:space="preserve"> 5. Порядок обжалования действия (бездействия) и решений, осуществляемых в ходе предоставления муниципальной услуги. </w:t>
      </w:r>
    </w:p>
    <w:p w:rsidR="002655F2" w:rsidRPr="00157E36" w:rsidRDefault="002655F2" w:rsidP="00EF03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7E36">
        <w:rPr>
          <w:rFonts w:ascii="Times New Roman" w:hAnsi="Times New Roman" w:cs="Times New Roman"/>
          <w:sz w:val="28"/>
          <w:szCs w:val="28"/>
        </w:rPr>
        <w:t xml:space="preserve"> 5.1. Обжалование действия (бездействия) и решений осуществляемых (принятых) в ходе предоставления муниципальной услуги, производится в соответствии с законодательством Российской Федерации. Пользователь в своей жалобе в обязательном порядке указывает: </w:t>
      </w:r>
    </w:p>
    <w:p w:rsidR="002655F2" w:rsidRPr="00157E36" w:rsidRDefault="002655F2" w:rsidP="00EF03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7E36">
        <w:rPr>
          <w:rFonts w:ascii="Times New Roman" w:hAnsi="Times New Roman" w:cs="Times New Roman"/>
          <w:sz w:val="28"/>
          <w:szCs w:val="28"/>
        </w:rPr>
        <w:t>фамилию, имя, отчество;</w:t>
      </w:r>
    </w:p>
    <w:p w:rsidR="002655F2" w:rsidRPr="00157E36" w:rsidRDefault="002655F2" w:rsidP="00EF03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7E36">
        <w:rPr>
          <w:rFonts w:ascii="Times New Roman" w:hAnsi="Times New Roman" w:cs="Times New Roman"/>
          <w:sz w:val="28"/>
          <w:szCs w:val="28"/>
        </w:rPr>
        <w:t>почтовый адрес, по которому должен быть направлен ответ;</w:t>
      </w:r>
    </w:p>
    <w:p w:rsidR="002655F2" w:rsidRPr="00157E36" w:rsidRDefault="002655F2" w:rsidP="00EF03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7E36">
        <w:rPr>
          <w:rFonts w:ascii="Times New Roman" w:hAnsi="Times New Roman" w:cs="Times New Roman"/>
          <w:sz w:val="28"/>
          <w:szCs w:val="28"/>
        </w:rPr>
        <w:t>изложение сути жалобы;</w:t>
      </w:r>
    </w:p>
    <w:p w:rsidR="002655F2" w:rsidRPr="00157E36" w:rsidRDefault="002655F2" w:rsidP="00EF03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7E36">
        <w:rPr>
          <w:rFonts w:ascii="Times New Roman" w:hAnsi="Times New Roman" w:cs="Times New Roman"/>
          <w:sz w:val="28"/>
          <w:szCs w:val="28"/>
        </w:rPr>
        <w:t>личную подпись и дату;</w:t>
      </w:r>
    </w:p>
    <w:p w:rsidR="002655F2" w:rsidRPr="00157E36" w:rsidRDefault="002655F2" w:rsidP="00EF03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7E36">
        <w:rPr>
          <w:rFonts w:ascii="Times New Roman" w:hAnsi="Times New Roman" w:cs="Times New Roman"/>
          <w:sz w:val="28"/>
          <w:szCs w:val="28"/>
        </w:rPr>
        <w:t>в случае необходимости в подтверждение своих доводов пользователь прилагает к письменной жалобе документы и материалы либо их копии.</w:t>
      </w:r>
    </w:p>
    <w:p w:rsidR="002655F2" w:rsidRPr="00157E36" w:rsidRDefault="002655F2" w:rsidP="00EF03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7E36">
        <w:rPr>
          <w:rFonts w:ascii="Times New Roman" w:hAnsi="Times New Roman" w:cs="Times New Roman"/>
          <w:sz w:val="28"/>
          <w:szCs w:val="28"/>
        </w:rPr>
        <w:t xml:space="preserve"> Жалоба в письменном виде подается директору муниципального учреждения культуры «Централизованная клубная система» по адресу: 461170, Оренбургская область, </w:t>
      </w:r>
      <w:proofErr w:type="spellStart"/>
      <w:r w:rsidRPr="00157E36">
        <w:rPr>
          <w:rFonts w:ascii="Times New Roman" w:hAnsi="Times New Roman" w:cs="Times New Roman"/>
          <w:sz w:val="28"/>
          <w:szCs w:val="28"/>
        </w:rPr>
        <w:t>Ташлинский</w:t>
      </w:r>
      <w:proofErr w:type="spellEnd"/>
      <w:r w:rsidRPr="00157E36">
        <w:rPr>
          <w:rFonts w:ascii="Times New Roman" w:hAnsi="Times New Roman" w:cs="Times New Roman"/>
          <w:sz w:val="28"/>
          <w:szCs w:val="28"/>
        </w:rPr>
        <w:t xml:space="preserve"> район, с</w:t>
      </w:r>
      <w:proofErr w:type="gramStart"/>
      <w:r w:rsidRPr="00157E36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157E36">
        <w:rPr>
          <w:rFonts w:ascii="Times New Roman" w:hAnsi="Times New Roman" w:cs="Times New Roman"/>
          <w:sz w:val="28"/>
          <w:szCs w:val="28"/>
        </w:rPr>
        <w:t xml:space="preserve">ашла, ул. Советская, д. 123. </w:t>
      </w:r>
      <w:proofErr w:type="gramStart"/>
      <w:r w:rsidRPr="00157E36">
        <w:rPr>
          <w:rFonts w:ascii="Times New Roman" w:hAnsi="Times New Roman" w:cs="Times New Roman"/>
          <w:sz w:val="28"/>
          <w:szCs w:val="28"/>
        </w:rPr>
        <w:t xml:space="preserve">Телефон: (8-35347- 2- 13- 64. </w:t>
      </w:r>
      <w:proofErr w:type="gramEnd"/>
    </w:p>
    <w:p w:rsidR="002655F2" w:rsidRPr="00157E36" w:rsidRDefault="002655F2" w:rsidP="00EF03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7E36">
        <w:rPr>
          <w:rFonts w:ascii="Times New Roman" w:hAnsi="Times New Roman" w:cs="Times New Roman"/>
          <w:sz w:val="28"/>
          <w:szCs w:val="28"/>
        </w:rPr>
        <w:t xml:space="preserve"> 5.2. Поступившая директору муниципального учреждения районный Дом культуры жалоба подлежит регистрации и рассмотрению в установленном порядке. Директор муниципального учреждения культуры «Централизованная клубная система </w:t>
      </w:r>
      <w:proofErr w:type="spellStart"/>
      <w:r w:rsidRPr="00157E36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Pr="00157E36">
        <w:rPr>
          <w:rFonts w:ascii="Times New Roman" w:hAnsi="Times New Roman" w:cs="Times New Roman"/>
          <w:sz w:val="28"/>
          <w:szCs w:val="28"/>
        </w:rPr>
        <w:t xml:space="preserve"> района»: </w:t>
      </w:r>
    </w:p>
    <w:p w:rsidR="002655F2" w:rsidRPr="00157E36" w:rsidRDefault="002655F2" w:rsidP="00EF03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7E36">
        <w:rPr>
          <w:rFonts w:ascii="Times New Roman" w:hAnsi="Times New Roman" w:cs="Times New Roman"/>
          <w:sz w:val="28"/>
          <w:szCs w:val="28"/>
        </w:rPr>
        <w:t>обеспечивает объективное, всестороннее и своевременное рассмотрение жалобы, в случае необходимости - с участием пользователя, направившего жалобу, или его законного представителя;</w:t>
      </w:r>
    </w:p>
    <w:p w:rsidR="002655F2" w:rsidRPr="00157E36" w:rsidRDefault="002655F2" w:rsidP="00EF03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7E36">
        <w:rPr>
          <w:rFonts w:ascii="Times New Roman" w:hAnsi="Times New Roman" w:cs="Times New Roman"/>
          <w:sz w:val="28"/>
          <w:szCs w:val="28"/>
        </w:rPr>
        <w:t xml:space="preserve">по результатам рассмотрения жалобы принимает меры, направленные на восстановление или защиту нарушенных прав, свобод и законных интересов </w:t>
      </w:r>
      <w:r w:rsidRPr="00157E36">
        <w:rPr>
          <w:rFonts w:ascii="Times New Roman" w:hAnsi="Times New Roman" w:cs="Times New Roman"/>
          <w:sz w:val="28"/>
          <w:szCs w:val="28"/>
        </w:rPr>
        <w:lastRenderedPageBreak/>
        <w:t>пользователя, дает письменный ответ по существу поставленных в жалобе вопросов.</w:t>
      </w:r>
    </w:p>
    <w:p w:rsidR="002655F2" w:rsidRPr="00157E36" w:rsidRDefault="002655F2" w:rsidP="00EF03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7E36">
        <w:rPr>
          <w:rFonts w:ascii="Times New Roman" w:hAnsi="Times New Roman" w:cs="Times New Roman"/>
          <w:sz w:val="28"/>
          <w:szCs w:val="28"/>
        </w:rPr>
        <w:t xml:space="preserve"> 5.3.Ответ на жалобу направляется по почтовому адресу, указанному в обращении. </w:t>
      </w:r>
    </w:p>
    <w:p w:rsidR="002655F2" w:rsidRPr="00157E36" w:rsidRDefault="002655F2" w:rsidP="00EF03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7E36">
        <w:rPr>
          <w:rFonts w:ascii="Times New Roman" w:hAnsi="Times New Roman" w:cs="Times New Roman"/>
          <w:sz w:val="28"/>
          <w:szCs w:val="28"/>
        </w:rPr>
        <w:t xml:space="preserve"> 5.4. Письменная жалоба, поступившая директору муниципального учреждения культуры «Централизованная клубная система </w:t>
      </w:r>
      <w:proofErr w:type="spellStart"/>
      <w:r w:rsidRPr="00157E36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Pr="00157E36">
        <w:rPr>
          <w:rFonts w:ascii="Times New Roman" w:hAnsi="Times New Roman" w:cs="Times New Roman"/>
          <w:sz w:val="28"/>
          <w:szCs w:val="28"/>
        </w:rPr>
        <w:t xml:space="preserve"> р</w:t>
      </w:r>
      <w:r w:rsidR="00EF03C0">
        <w:rPr>
          <w:rFonts w:ascii="Times New Roman" w:hAnsi="Times New Roman" w:cs="Times New Roman"/>
          <w:sz w:val="28"/>
          <w:szCs w:val="28"/>
        </w:rPr>
        <w:t>а</w:t>
      </w:r>
      <w:r w:rsidRPr="00157E36">
        <w:rPr>
          <w:rFonts w:ascii="Times New Roman" w:hAnsi="Times New Roman" w:cs="Times New Roman"/>
          <w:sz w:val="28"/>
          <w:szCs w:val="28"/>
        </w:rPr>
        <w:t xml:space="preserve">йона», рассматривается в течение 30 дней со дня регистрации жалобы. </w:t>
      </w:r>
    </w:p>
    <w:p w:rsidR="002655F2" w:rsidRPr="00157E36" w:rsidRDefault="002655F2" w:rsidP="00EF03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7E36">
        <w:rPr>
          <w:rFonts w:ascii="Times New Roman" w:hAnsi="Times New Roman" w:cs="Times New Roman"/>
          <w:sz w:val="28"/>
          <w:szCs w:val="28"/>
        </w:rPr>
        <w:t xml:space="preserve"> 5.5.Если в письменной жалобе не </w:t>
      </w:r>
      <w:proofErr w:type="gramStart"/>
      <w:r w:rsidRPr="00157E36">
        <w:rPr>
          <w:rFonts w:ascii="Times New Roman" w:hAnsi="Times New Roman" w:cs="Times New Roman"/>
          <w:sz w:val="28"/>
          <w:szCs w:val="28"/>
        </w:rPr>
        <w:t>указаны</w:t>
      </w:r>
      <w:proofErr w:type="gramEnd"/>
      <w:r w:rsidRPr="00157E36">
        <w:rPr>
          <w:rFonts w:ascii="Times New Roman" w:hAnsi="Times New Roman" w:cs="Times New Roman"/>
          <w:sz w:val="28"/>
          <w:szCs w:val="28"/>
        </w:rPr>
        <w:t xml:space="preserve"> фамилия и почтовый адрес пользователя, по которому должен быть направлен ответ, ответ на жалобу не дается. </w:t>
      </w:r>
      <w:proofErr w:type="gramStart"/>
      <w:r w:rsidRPr="00157E36">
        <w:rPr>
          <w:rFonts w:ascii="Times New Roman" w:hAnsi="Times New Roman" w:cs="Times New Roman"/>
          <w:sz w:val="28"/>
          <w:szCs w:val="28"/>
        </w:rPr>
        <w:t xml:space="preserve">Директор муниципального учреждения культуры «Централизованная клубная система </w:t>
      </w:r>
      <w:proofErr w:type="spellStart"/>
      <w:r w:rsidRPr="00157E36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Pr="00157E36">
        <w:rPr>
          <w:rFonts w:ascii="Times New Roman" w:hAnsi="Times New Roman" w:cs="Times New Roman"/>
          <w:sz w:val="28"/>
          <w:szCs w:val="28"/>
        </w:rPr>
        <w:t xml:space="preserve"> района» при получении письменной жалобы, в которой содержатся оскорбительные выражения, угрозы имуществу, жизни, здоровью руководителя и специалистов муниципального учреждения культуры «Централизованная клубная система </w:t>
      </w:r>
      <w:proofErr w:type="spellStart"/>
      <w:r w:rsidRPr="00157E36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Pr="00157E36">
        <w:rPr>
          <w:rFonts w:ascii="Times New Roman" w:hAnsi="Times New Roman" w:cs="Times New Roman"/>
          <w:sz w:val="28"/>
          <w:szCs w:val="28"/>
        </w:rPr>
        <w:t xml:space="preserve"> района», а также членов их семей, вправе оставить, обращение без ответа по существу поставленных в нем вопросов и сообщить пользователю, направившему жалобу, о недопустимости злоупотребления правом.</w:t>
      </w:r>
      <w:proofErr w:type="gramEnd"/>
      <w:r w:rsidRPr="00157E36">
        <w:rPr>
          <w:rFonts w:ascii="Times New Roman" w:hAnsi="Times New Roman" w:cs="Times New Roman"/>
          <w:sz w:val="28"/>
          <w:szCs w:val="28"/>
        </w:rPr>
        <w:t xml:space="preserve"> Если текст жалобы не поддается прочтению, ответ на жалобу не дается, о чем сообщается пользователю, направившему жалобу, если его фамилия и почтовый адрес поддаются прочтению. </w:t>
      </w:r>
      <w:proofErr w:type="gramStart"/>
      <w:r w:rsidRPr="00157E36">
        <w:rPr>
          <w:rFonts w:ascii="Times New Roman" w:hAnsi="Times New Roman" w:cs="Times New Roman"/>
          <w:sz w:val="28"/>
          <w:szCs w:val="28"/>
        </w:rPr>
        <w:t xml:space="preserve">Если в жалобе пользователя содержится вопрос, на который ему многократно давались письменные ответы по существу в связи с ранее направленными жалобами, и при этом в жалобе не приводятся новые доводы или обстоятельства директор муниципального учреждения культуры «Централизованная клубная система </w:t>
      </w:r>
      <w:proofErr w:type="spellStart"/>
      <w:r w:rsidRPr="00157E36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Pr="00157E36">
        <w:rPr>
          <w:rFonts w:ascii="Times New Roman" w:hAnsi="Times New Roman" w:cs="Times New Roman"/>
          <w:sz w:val="28"/>
          <w:szCs w:val="28"/>
        </w:rPr>
        <w:t xml:space="preserve"> района» вправе принять решение о безосновательности очередной жалобы и прекращении переписки с пользователем по данному вопросу при условии, что указанная</w:t>
      </w:r>
      <w:proofErr w:type="gramEnd"/>
      <w:r w:rsidRPr="00157E36">
        <w:rPr>
          <w:rFonts w:ascii="Times New Roman" w:hAnsi="Times New Roman" w:cs="Times New Roman"/>
          <w:sz w:val="28"/>
          <w:szCs w:val="28"/>
        </w:rPr>
        <w:t xml:space="preserve"> жалоба и ранее направляемые жалобы направлялись директору муниципального учреждения культуры «Централизованная клубная система». О данном решении уведомляется пользователь, направивший жалобу.</w:t>
      </w:r>
    </w:p>
    <w:p w:rsidR="003C1760" w:rsidRPr="00157E36" w:rsidRDefault="003C1760" w:rsidP="00EF03C0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3C1760" w:rsidRPr="00157E36" w:rsidSect="008B67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655F2"/>
    <w:rsid w:val="00157E36"/>
    <w:rsid w:val="001652ED"/>
    <w:rsid w:val="0018285C"/>
    <w:rsid w:val="001C320C"/>
    <w:rsid w:val="0020171B"/>
    <w:rsid w:val="0021275A"/>
    <w:rsid w:val="002655F2"/>
    <w:rsid w:val="003C1760"/>
    <w:rsid w:val="007B32AA"/>
    <w:rsid w:val="008B67A6"/>
    <w:rsid w:val="00D9571F"/>
    <w:rsid w:val="00E35D21"/>
    <w:rsid w:val="00EF03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7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987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B53B90-76BF-43AD-A185-EB7FCD2295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1650</Words>
  <Characters>9410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Шестаковка</dc:creator>
  <cp:keywords/>
  <dc:description/>
  <cp:lastModifiedBy>Шестаковка</cp:lastModifiedBy>
  <cp:revision>13</cp:revision>
  <dcterms:created xsi:type="dcterms:W3CDTF">2013-02-27T07:30:00Z</dcterms:created>
  <dcterms:modified xsi:type="dcterms:W3CDTF">2014-02-25T04:17:00Z</dcterms:modified>
</cp:coreProperties>
</file>